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32C8B" w:rsidP="00E32C8B">
      <w:pPr>
        <w:ind w:right="-1"/>
        <w:jc w:val="right"/>
        <w:rPr>
          <w:rFonts w:ascii="Times New Roman" w:hAnsi="Times New Roman" w:cs="Times New Roman"/>
          <w:b/>
          <w:spacing w:val="24"/>
        </w:rPr>
      </w:pPr>
      <w:r>
        <w:rPr>
          <w:rFonts w:ascii="Times New Roman" w:hAnsi="Times New Roman" w:cs="Times New Roman"/>
          <w:b/>
          <w:spacing w:val="24"/>
        </w:rPr>
        <w:t>ПРОЕКТ</w:t>
      </w:r>
      <w:bookmarkStart w:id="0" w:name="_GoBack"/>
      <w:bookmarkEnd w:id="0"/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C24AE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от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E32C8B">
        <w:rPr>
          <w:rFonts w:ascii="Times New Roman" w:hAnsi="Times New Roman" w:cs="Times New Roman"/>
          <w:sz w:val="24"/>
        </w:rPr>
        <w:t xml:space="preserve"> </w:t>
      </w:r>
      <w:r w:rsidR="001553CE">
        <w:rPr>
          <w:rFonts w:ascii="Times New Roman" w:hAnsi="Times New Roman" w:cs="Times New Roman"/>
          <w:sz w:val="24"/>
        </w:rPr>
        <w:t xml:space="preserve"> марта</w:t>
      </w:r>
      <w:r w:rsidR="00465059">
        <w:rPr>
          <w:rFonts w:ascii="Times New Roman" w:hAnsi="Times New Roman" w:cs="Times New Roman"/>
          <w:sz w:val="24"/>
        </w:rPr>
        <w:t xml:space="preserve"> </w:t>
      </w:r>
      <w:r w:rsidR="009727CC">
        <w:rPr>
          <w:rFonts w:ascii="Times New Roman" w:hAnsi="Times New Roman" w:cs="Times New Roman"/>
          <w:sz w:val="24"/>
        </w:rPr>
        <w:t>202</w:t>
      </w:r>
      <w:r w:rsidR="004007B3">
        <w:rPr>
          <w:rFonts w:ascii="Times New Roman" w:hAnsi="Times New Roman" w:cs="Times New Roman"/>
          <w:sz w:val="24"/>
        </w:rPr>
        <w:t>3</w:t>
      </w:r>
      <w:r w:rsidR="00D778E7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</w:t>
      </w:r>
      <w:r w:rsidR="009727CC">
        <w:rPr>
          <w:rFonts w:ascii="Times New Roman" w:hAnsi="Times New Roman" w:cs="Times New Roman"/>
          <w:sz w:val="24"/>
        </w:rPr>
        <w:t xml:space="preserve">                         </w:t>
      </w:r>
      <w:r w:rsidR="00636220">
        <w:rPr>
          <w:rFonts w:ascii="Times New Roman" w:hAnsi="Times New Roman" w:cs="Times New Roman"/>
          <w:sz w:val="24"/>
        </w:rPr>
        <w:t xml:space="preserve">                     </w:t>
      </w:r>
      <w:r w:rsidR="00695430">
        <w:rPr>
          <w:rFonts w:ascii="Times New Roman" w:hAnsi="Times New Roman" w:cs="Times New Roman"/>
          <w:sz w:val="24"/>
        </w:rPr>
        <w:t xml:space="preserve">          </w:t>
      </w:r>
      <w:r w:rsidR="00E32C8B">
        <w:rPr>
          <w:rFonts w:ascii="Times New Roman" w:hAnsi="Times New Roman" w:cs="Times New Roman"/>
          <w:sz w:val="24"/>
        </w:rPr>
        <w:t xml:space="preserve">   </w:t>
      </w:r>
      <w:r w:rsidR="00EB20B4" w:rsidRPr="007161A2">
        <w:rPr>
          <w:rFonts w:ascii="Times New Roman" w:hAnsi="Times New Roman" w:cs="Times New Roman"/>
          <w:sz w:val="24"/>
        </w:rPr>
        <w:t>№</w:t>
      </w:r>
      <w:r w:rsidR="00605708">
        <w:rPr>
          <w:rFonts w:ascii="Times New Roman" w:hAnsi="Times New Roman" w:cs="Times New Roman"/>
          <w:sz w:val="24"/>
        </w:rPr>
        <w:t xml:space="preserve"> </w:t>
      </w:r>
      <w:r w:rsidR="00E32C8B">
        <w:rPr>
          <w:rFonts w:ascii="Times New Roman" w:hAnsi="Times New Roman" w:cs="Times New Roman"/>
          <w:sz w:val="24"/>
        </w:rPr>
        <w:t xml:space="preserve">  </w:t>
      </w:r>
      <w:r w:rsidR="00695430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1E47D1" w:rsidRDefault="001E47D1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7901FA" w:rsidRDefault="000455AC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</w:t>
      </w:r>
      <w:r w:rsidR="004007B3">
        <w:rPr>
          <w:rFonts w:ascii="Times New Roman" w:hAnsi="Times New Roman" w:cs="Times New Roman"/>
          <w:b/>
          <w:sz w:val="24"/>
          <w:szCs w:val="24"/>
        </w:rPr>
        <w:t>й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7BE3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E47D1">
        <w:rPr>
          <w:rFonts w:ascii="Times New Roman" w:hAnsi="Times New Roman" w:cs="Times New Roman"/>
          <w:b/>
          <w:sz w:val="24"/>
          <w:szCs w:val="24"/>
        </w:rPr>
        <w:t>Перечень главных администраторов</w:t>
      </w:r>
      <w:r w:rsidR="004007B3">
        <w:rPr>
          <w:rFonts w:ascii="Times New Roman" w:hAnsi="Times New Roman" w:cs="Times New Roman"/>
          <w:b/>
          <w:sz w:val="24"/>
          <w:szCs w:val="24"/>
        </w:rPr>
        <w:t xml:space="preserve"> источников финансирования дефицита</w:t>
      </w:r>
      <w:r w:rsidR="001E47D1">
        <w:rPr>
          <w:rFonts w:ascii="Times New Roman" w:hAnsi="Times New Roman" w:cs="Times New Roman"/>
          <w:b/>
          <w:sz w:val="24"/>
          <w:szCs w:val="24"/>
        </w:rPr>
        <w:t xml:space="preserve"> бюджета </w:t>
      </w:r>
      <w:r w:rsidR="007A3D53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C24AE4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proofErr w:type="spellStart"/>
      <w:r w:rsidR="00035A0B">
        <w:rPr>
          <w:rFonts w:ascii="Times New Roman" w:hAnsi="Times New Roman" w:cs="Times New Roman"/>
          <w:b/>
          <w:sz w:val="24"/>
          <w:szCs w:val="24"/>
        </w:rPr>
        <w:t>Сорум</w:t>
      </w:r>
      <w:proofErr w:type="spellEnd"/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4007B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="00C24AE4">
        <w:rPr>
          <w:rFonts w:ascii="Times New Roman" w:hAnsi="Times New Roman" w:cs="Times New Roman"/>
          <w:sz w:val="24"/>
          <w:szCs w:val="24"/>
        </w:rPr>
        <w:t>о статьей 160.2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24AE4">
        <w:rPr>
          <w:rFonts w:ascii="Times New Roman" w:hAnsi="Times New Roman" w:cs="Times New Roman"/>
          <w:sz w:val="24"/>
          <w:szCs w:val="24"/>
        </w:rPr>
        <w:t>ого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24AE4">
        <w:rPr>
          <w:rFonts w:ascii="Times New Roman" w:hAnsi="Times New Roman" w:cs="Times New Roman"/>
          <w:sz w:val="24"/>
          <w:szCs w:val="24"/>
        </w:rPr>
        <w:t>а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312DD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 w:rsidR="00636220">
        <w:rPr>
          <w:rFonts w:ascii="Times New Roman" w:hAnsi="Times New Roman" w:cs="Times New Roman"/>
          <w:sz w:val="24"/>
          <w:szCs w:val="24"/>
        </w:rPr>
        <w:t>8 года № 145-ФЗ</w:t>
      </w:r>
      <w:r w:rsidR="00E30B69">
        <w:rPr>
          <w:rFonts w:ascii="Times New Roman" w:hAnsi="Times New Roman" w:cs="Times New Roman"/>
          <w:sz w:val="24"/>
          <w:szCs w:val="24"/>
        </w:rPr>
        <w:t xml:space="preserve">, </w:t>
      </w:r>
      <w:r w:rsidR="00E30B69" w:rsidRPr="00D15A13">
        <w:rPr>
          <w:rFonts w:ascii="Times New Roman" w:hAnsi="Times New Roman" w:cs="Times New Roman"/>
          <w:sz w:val="24"/>
          <w:szCs w:val="24"/>
        </w:rPr>
        <w:t>Положением о порядке и сроках внесения изменений в Перечень главных администраторов</w:t>
      </w:r>
      <w:r w:rsidR="004007B3">
        <w:rPr>
          <w:rFonts w:ascii="Times New Roman" w:hAnsi="Times New Roman" w:cs="Times New Roman"/>
          <w:sz w:val="24"/>
          <w:szCs w:val="24"/>
        </w:rPr>
        <w:t xml:space="preserve"> источников финансирования дефицита бюджета </w:t>
      </w:r>
      <w:r w:rsidR="007A3D53">
        <w:rPr>
          <w:rFonts w:ascii="Times New Roman" w:hAnsi="Times New Roman" w:cs="Times New Roman"/>
          <w:sz w:val="24"/>
          <w:szCs w:val="24"/>
        </w:rPr>
        <w:t>сельского</w:t>
      </w:r>
      <w:r w:rsidR="00C24AE4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035A0B">
        <w:rPr>
          <w:rFonts w:ascii="Times New Roman" w:hAnsi="Times New Roman" w:cs="Times New Roman"/>
          <w:sz w:val="24"/>
          <w:szCs w:val="24"/>
        </w:rPr>
        <w:t>Сорум</w:t>
      </w:r>
      <w:proofErr w:type="spellEnd"/>
      <w:r w:rsidR="00E30B69" w:rsidRPr="00D15A13">
        <w:rPr>
          <w:rFonts w:ascii="Times New Roman" w:hAnsi="Times New Roman" w:cs="Times New Roman"/>
          <w:sz w:val="24"/>
          <w:szCs w:val="24"/>
        </w:rPr>
        <w:t xml:space="preserve">, утвержденного постановлением администрации </w:t>
      </w:r>
      <w:r w:rsidR="007A3D53">
        <w:rPr>
          <w:rFonts w:ascii="Times New Roman" w:hAnsi="Times New Roman" w:cs="Times New Roman"/>
          <w:sz w:val="24"/>
          <w:szCs w:val="24"/>
        </w:rPr>
        <w:t>сельского</w:t>
      </w:r>
      <w:r w:rsidR="00C24AE4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035A0B">
        <w:rPr>
          <w:rFonts w:ascii="Times New Roman" w:hAnsi="Times New Roman" w:cs="Times New Roman"/>
          <w:sz w:val="24"/>
          <w:szCs w:val="24"/>
        </w:rPr>
        <w:t>Сорум</w:t>
      </w:r>
      <w:proofErr w:type="spellEnd"/>
      <w:r w:rsidR="00035A0B">
        <w:rPr>
          <w:rFonts w:ascii="Times New Roman" w:hAnsi="Times New Roman" w:cs="Times New Roman"/>
          <w:sz w:val="24"/>
          <w:szCs w:val="24"/>
        </w:rPr>
        <w:t xml:space="preserve"> </w:t>
      </w:r>
      <w:r w:rsidR="00E30B69" w:rsidRPr="00D15A13">
        <w:rPr>
          <w:rFonts w:ascii="Times New Roman" w:hAnsi="Times New Roman" w:cs="Times New Roman"/>
          <w:sz w:val="24"/>
          <w:szCs w:val="24"/>
        </w:rPr>
        <w:t xml:space="preserve">от </w:t>
      </w:r>
      <w:r w:rsidR="007A3D53">
        <w:rPr>
          <w:rFonts w:ascii="Times New Roman" w:hAnsi="Times New Roman" w:cs="Times New Roman"/>
          <w:sz w:val="24"/>
          <w:szCs w:val="24"/>
        </w:rPr>
        <w:t xml:space="preserve">27 </w:t>
      </w:r>
      <w:r w:rsidR="00E30B69" w:rsidRPr="00D15A13">
        <w:rPr>
          <w:rFonts w:ascii="Times New Roman" w:hAnsi="Times New Roman" w:cs="Times New Roman"/>
          <w:sz w:val="24"/>
          <w:szCs w:val="24"/>
        </w:rPr>
        <w:t xml:space="preserve">декабря 2021 года № </w:t>
      </w:r>
      <w:r w:rsidR="00035A0B">
        <w:rPr>
          <w:rFonts w:ascii="Times New Roman" w:hAnsi="Times New Roman" w:cs="Times New Roman"/>
          <w:sz w:val="24"/>
          <w:szCs w:val="24"/>
        </w:rPr>
        <w:t>127</w:t>
      </w:r>
      <w:r w:rsidR="00E30B69" w:rsidRPr="00D15A13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</w:t>
      </w:r>
      <w:r w:rsidR="004007B3">
        <w:rPr>
          <w:rFonts w:ascii="Times New Roman" w:hAnsi="Times New Roman" w:cs="Times New Roman"/>
          <w:sz w:val="24"/>
          <w:szCs w:val="24"/>
        </w:rPr>
        <w:t xml:space="preserve"> источников финансирования дефицита </w:t>
      </w:r>
      <w:r w:rsidR="00E30B69" w:rsidRPr="00D15A13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7A3D53">
        <w:rPr>
          <w:rFonts w:ascii="Times New Roman" w:hAnsi="Times New Roman" w:cs="Times New Roman"/>
          <w:sz w:val="24"/>
          <w:szCs w:val="24"/>
        </w:rPr>
        <w:t>сельского</w:t>
      </w:r>
      <w:r w:rsidR="00C24AE4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035A0B">
        <w:rPr>
          <w:rFonts w:ascii="Times New Roman" w:hAnsi="Times New Roman" w:cs="Times New Roman"/>
          <w:sz w:val="24"/>
          <w:szCs w:val="24"/>
        </w:rPr>
        <w:t>Сорум</w:t>
      </w:r>
      <w:proofErr w:type="spellEnd"/>
      <w:r w:rsidR="00E30B69" w:rsidRPr="00D15A13">
        <w:rPr>
          <w:rFonts w:ascii="Times New Roman" w:hAnsi="Times New Roman" w:cs="Times New Roman"/>
          <w:sz w:val="24"/>
          <w:szCs w:val="24"/>
        </w:rPr>
        <w:t>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1E47D1" w:rsidRDefault="00AC2E49" w:rsidP="000D2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Внести</w:t>
      </w:r>
      <w:r w:rsidR="004007B3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>Перечень</w:t>
      </w:r>
      <w:r w:rsidR="00617D4A">
        <w:rPr>
          <w:rFonts w:ascii="Times New Roman" w:hAnsi="Times New Roman" w:cs="Times New Roman"/>
          <w:sz w:val="24"/>
          <w:szCs w:val="24"/>
        </w:rPr>
        <w:t xml:space="preserve"> </w:t>
      </w:r>
      <w:r w:rsidR="001E47D1">
        <w:rPr>
          <w:rFonts w:ascii="Times New Roman" w:hAnsi="Times New Roman" w:cs="Times New Roman"/>
          <w:sz w:val="24"/>
          <w:szCs w:val="24"/>
        </w:rPr>
        <w:t xml:space="preserve">главных администраторов </w:t>
      </w:r>
      <w:r w:rsidR="004007B3">
        <w:rPr>
          <w:rFonts w:ascii="Times New Roman" w:hAnsi="Times New Roman" w:cs="Times New Roman"/>
          <w:sz w:val="24"/>
          <w:szCs w:val="24"/>
        </w:rPr>
        <w:t xml:space="preserve">источников финансирования дефицита </w:t>
      </w:r>
      <w:r w:rsidR="004007B3" w:rsidRPr="00D15A13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7A3D53">
        <w:rPr>
          <w:rFonts w:ascii="Times New Roman" w:hAnsi="Times New Roman" w:cs="Times New Roman"/>
          <w:sz w:val="24"/>
          <w:szCs w:val="24"/>
        </w:rPr>
        <w:t>сельского</w:t>
      </w:r>
      <w:r w:rsidR="00361872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035A0B">
        <w:rPr>
          <w:rFonts w:ascii="Times New Roman" w:hAnsi="Times New Roman" w:cs="Times New Roman"/>
          <w:sz w:val="24"/>
          <w:szCs w:val="24"/>
        </w:rPr>
        <w:t>Сорум</w:t>
      </w:r>
      <w:proofErr w:type="spellEnd"/>
      <w:r w:rsidR="00617D4A">
        <w:rPr>
          <w:rFonts w:ascii="Times New Roman" w:hAnsi="Times New Roman" w:cs="Times New Roman"/>
          <w:sz w:val="24"/>
          <w:szCs w:val="24"/>
        </w:rPr>
        <w:t xml:space="preserve">, </w:t>
      </w:r>
      <w:r w:rsidR="001E47D1">
        <w:rPr>
          <w:rFonts w:ascii="Times New Roman" w:hAnsi="Times New Roman" w:cs="Times New Roman"/>
          <w:sz w:val="24"/>
          <w:szCs w:val="24"/>
        </w:rPr>
        <w:t xml:space="preserve">утвержденный постановлением администрации </w:t>
      </w:r>
      <w:r w:rsidR="007A3D53">
        <w:rPr>
          <w:rFonts w:ascii="Times New Roman" w:hAnsi="Times New Roman" w:cs="Times New Roman"/>
          <w:sz w:val="24"/>
          <w:szCs w:val="24"/>
        </w:rPr>
        <w:t>сельского</w:t>
      </w:r>
      <w:r w:rsidR="00361872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035A0B">
        <w:rPr>
          <w:rFonts w:ascii="Times New Roman" w:hAnsi="Times New Roman" w:cs="Times New Roman"/>
          <w:sz w:val="24"/>
          <w:szCs w:val="24"/>
        </w:rPr>
        <w:t>Сорум</w:t>
      </w:r>
      <w:proofErr w:type="spellEnd"/>
      <w:r w:rsidR="001E47D1">
        <w:rPr>
          <w:rFonts w:ascii="Times New Roman" w:hAnsi="Times New Roman" w:cs="Times New Roman"/>
          <w:sz w:val="24"/>
          <w:szCs w:val="24"/>
        </w:rPr>
        <w:t xml:space="preserve"> от 2</w:t>
      </w:r>
      <w:r w:rsidR="007A3D53">
        <w:rPr>
          <w:rFonts w:ascii="Times New Roman" w:hAnsi="Times New Roman" w:cs="Times New Roman"/>
          <w:sz w:val="24"/>
          <w:szCs w:val="24"/>
        </w:rPr>
        <w:t>7</w:t>
      </w:r>
      <w:r w:rsidR="001E47D1">
        <w:rPr>
          <w:rFonts w:ascii="Times New Roman" w:hAnsi="Times New Roman" w:cs="Times New Roman"/>
          <w:sz w:val="24"/>
          <w:szCs w:val="24"/>
        </w:rPr>
        <w:t xml:space="preserve"> декабря 2021 года № </w:t>
      </w:r>
      <w:r w:rsidR="00035A0B">
        <w:rPr>
          <w:rFonts w:ascii="Times New Roman" w:hAnsi="Times New Roman" w:cs="Times New Roman"/>
          <w:sz w:val="24"/>
          <w:szCs w:val="24"/>
        </w:rPr>
        <w:t>127</w:t>
      </w:r>
      <w:r w:rsidR="001E47D1">
        <w:rPr>
          <w:rFonts w:ascii="Times New Roman" w:hAnsi="Times New Roman" w:cs="Times New Roman"/>
          <w:sz w:val="24"/>
          <w:szCs w:val="24"/>
        </w:rPr>
        <w:t xml:space="preserve"> «Об утверждении Перечня главных администраторов </w:t>
      </w:r>
      <w:r w:rsidR="004007B3">
        <w:rPr>
          <w:rFonts w:ascii="Times New Roman" w:hAnsi="Times New Roman" w:cs="Times New Roman"/>
          <w:sz w:val="24"/>
          <w:szCs w:val="24"/>
        </w:rPr>
        <w:t xml:space="preserve">источников финансирования дефицита </w:t>
      </w:r>
      <w:r w:rsidR="004007B3" w:rsidRPr="00D15A13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7A3D53">
        <w:rPr>
          <w:rFonts w:ascii="Times New Roman" w:hAnsi="Times New Roman" w:cs="Times New Roman"/>
          <w:sz w:val="24"/>
          <w:szCs w:val="24"/>
        </w:rPr>
        <w:t>сельского</w:t>
      </w:r>
      <w:r w:rsidR="00361872">
        <w:rPr>
          <w:rFonts w:ascii="Times New Roman" w:hAnsi="Times New Roman" w:cs="Times New Roman"/>
          <w:sz w:val="24"/>
          <w:szCs w:val="24"/>
        </w:rPr>
        <w:t xml:space="preserve"> поселения </w:t>
      </w:r>
      <w:proofErr w:type="spellStart"/>
      <w:r w:rsidR="00035A0B">
        <w:rPr>
          <w:rFonts w:ascii="Times New Roman" w:hAnsi="Times New Roman" w:cs="Times New Roman"/>
          <w:sz w:val="24"/>
          <w:szCs w:val="24"/>
        </w:rPr>
        <w:t>Сорум</w:t>
      </w:r>
      <w:proofErr w:type="spellEnd"/>
      <w:r w:rsidR="001E47D1">
        <w:rPr>
          <w:rFonts w:ascii="Times New Roman" w:hAnsi="Times New Roman" w:cs="Times New Roman"/>
          <w:sz w:val="24"/>
          <w:szCs w:val="24"/>
        </w:rPr>
        <w:t xml:space="preserve">» </w:t>
      </w:r>
      <w:r w:rsidR="000455AC">
        <w:rPr>
          <w:rFonts w:ascii="Times New Roman" w:hAnsi="Times New Roman" w:cs="Times New Roman"/>
          <w:sz w:val="24"/>
          <w:szCs w:val="24"/>
        </w:rPr>
        <w:t>изменени</w:t>
      </w:r>
      <w:r w:rsidR="004007B3">
        <w:rPr>
          <w:rFonts w:ascii="Times New Roman" w:hAnsi="Times New Roman" w:cs="Times New Roman"/>
          <w:sz w:val="24"/>
          <w:szCs w:val="24"/>
        </w:rPr>
        <w:t>я</w:t>
      </w:r>
      <w:r w:rsidR="000D2970">
        <w:rPr>
          <w:rFonts w:ascii="Times New Roman" w:hAnsi="Times New Roman" w:cs="Times New Roman"/>
          <w:sz w:val="24"/>
          <w:szCs w:val="24"/>
        </w:rPr>
        <w:t>, дополнив</w:t>
      </w:r>
      <w:r w:rsidR="00446799">
        <w:rPr>
          <w:rFonts w:ascii="Times New Roman" w:hAnsi="Times New Roman" w:cs="Times New Roman"/>
          <w:sz w:val="24"/>
          <w:szCs w:val="24"/>
        </w:rPr>
        <w:t xml:space="preserve"> перечень</w:t>
      </w:r>
      <w:r w:rsidR="001E47D1">
        <w:rPr>
          <w:rFonts w:ascii="Times New Roman" w:hAnsi="Times New Roman" w:cs="Times New Roman"/>
          <w:sz w:val="24"/>
          <w:szCs w:val="24"/>
        </w:rPr>
        <w:t xml:space="preserve"> кодов классификации</w:t>
      </w:r>
      <w:r w:rsidR="00FC02B1">
        <w:rPr>
          <w:rFonts w:ascii="Times New Roman" w:hAnsi="Times New Roman" w:cs="Times New Roman"/>
          <w:sz w:val="24"/>
          <w:szCs w:val="24"/>
        </w:rPr>
        <w:t xml:space="preserve"> источников финансирования дефицита бюджета</w:t>
      </w:r>
      <w:r w:rsidR="001E47D1">
        <w:rPr>
          <w:rFonts w:ascii="Times New Roman" w:hAnsi="Times New Roman" w:cs="Times New Roman"/>
          <w:sz w:val="24"/>
          <w:szCs w:val="24"/>
        </w:rPr>
        <w:t xml:space="preserve">, администрируемых </w:t>
      </w:r>
      <w:r w:rsidR="00361872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r w:rsidR="007A3D53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361872"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035A0B">
        <w:rPr>
          <w:rFonts w:ascii="Times New Roman" w:hAnsi="Times New Roman" w:cs="Times New Roman"/>
          <w:sz w:val="24"/>
          <w:szCs w:val="24"/>
        </w:rPr>
        <w:t>Сорум</w:t>
      </w:r>
      <w:r w:rsidR="00446799">
        <w:rPr>
          <w:rFonts w:ascii="Times New Roman" w:hAnsi="Times New Roman" w:cs="Times New Roman"/>
          <w:sz w:val="24"/>
          <w:szCs w:val="24"/>
        </w:rPr>
        <w:t>, следующим</w:t>
      </w:r>
      <w:r w:rsidR="00FC02B1">
        <w:rPr>
          <w:rFonts w:ascii="Times New Roman" w:hAnsi="Times New Roman" w:cs="Times New Roman"/>
          <w:sz w:val="24"/>
          <w:szCs w:val="24"/>
        </w:rPr>
        <w:t>и кодами</w:t>
      </w:r>
      <w:r w:rsidR="001E47D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a"/>
        <w:tblW w:w="10070" w:type="dxa"/>
        <w:tblInd w:w="-289" w:type="dxa"/>
        <w:tblLook w:val="04A0" w:firstRow="1" w:lastRow="0" w:firstColumn="1" w:lastColumn="0" w:noHBand="0" w:noVBand="1"/>
      </w:tblPr>
      <w:tblGrid>
        <w:gridCol w:w="336"/>
        <w:gridCol w:w="1905"/>
        <w:gridCol w:w="2868"/>
        <w:gridCol w:w="4538"/>
        <w:gridCol w:w="423"/>
      </w:tblGrid>
      <w:tr w:rsidR="001E47D1" w:rsidTr="00E82DED">
        <w:trPr>
          <w:trHeight w:val="439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4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1E47D1" w:rsidP="00FC02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классификации </w:t>
            </w:r>
            <w:r w:rsidR="00FC02B1">
              <w:rPr>
                <w:rFonts w:ascii="Times New Roman" w:hAnsi="Times New Roman" w:cs="Times New Roman"/>
                <w:sz w:val="24"/>
                <w:szCs w:val="24"/>
              </w:rPr>
              <w:t>источников финансирования дефицита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4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47D1" w:rsidRPr="005E645E" w:rsidRDefault="001E47D1" w:rsidP="00FC02B1">
            <w:pPr>
              <w:ind w:left="-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45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главного администратора </w:t>
            </w:r>
            <w:r w:rsidR="00FC02B1" w:rsidRPr="005E645E">
              <w:rPr>
                <w:rFonts w:ascii="Times New Roman" w:hAnsi="Times New Roman" w:cs="Times New Roman"/>
                <w:sz w:val="24"/>
                <w:szCs w:val="24"/>
              </w:rPr>
              <w:t>источников финансирования дефицита бюджета, наименование кода группы, подгруппы, статьи и вида источника финансирования дефицита бюджета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47D1" w:rsidTr="00E82DED">
        <w:trPr>
          <w:trHeight w:val="986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FC02B1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главного администратора </w:t>
            </w:r>
            <w:r w:rsidR="00FC02B1">
              <w:rPr>
                <w:rFonts w:ascii="Times New Roman" w:hAnsi="Times New Roman" w:cs="Times New Roman"/>
                <w:sz w:val="24"/>
                <w:szCs w:val="24"/>
              </w:rPr>
              <w:t>источников финансирования дефицита бюджета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Default="00FA5EBB" w:rsidP="000C4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="00FC02B1">
              <w:rPr>
                <w:rFonts w:ascii="Times New Roman" w:hAnsi="Times New Roman" w:cs="Times New Roman"/>
                <w:sz w:val="24"/>
                <w:szCs w:val="24"/>
              </w:rPr>
              <w:t>группы,</w:t>
            </w:r>
            <w:r w:rsidR="00654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02B1">
              <w:rPr>
                <w:rFonts w:ascii="Times New Roman" w:hAnsi="Times New Roman" w:cs="Times New Roman"/>
                <w:sz w:val="24"/>
                <w:szCs w:val="24"/>
              </w:rPr>
              <w:t>подгруппы, статьи и вида источника финансирования дефицита бюджета</w:t>
            </w:r>
          </w:p>
        </w:tc>
        <w:tc>
          <w:tcPr>
            <w:tcW w:w="4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7D1" w:rsidRPr="005E645E" w:rsidRDefault="001E47D1" w:rsidP="00C51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47D1" w:rsidRDefault="001E47D1" w:rsidP="00C51A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544" w:rsidTr="00A72600">
        <w:trPr>
          <w:trHeight w:val="2429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4" w:rsidRDefault="00D04544" w:rsidP="00D04544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44" w:rsidRPr="00D04544" w:rsidRDefault="00D04544" w:rsidP="00D045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01 06 10 02 10 0001 550</w:t>
            </w:r>
          </w:p>
        </w:tc>
        <w:tc>
          <w:tcPr>
            <w:tcW w:w="4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544" w:rsidRPr="00D04544" w:rsidRDefault="00D04544" w:rsidP="00D045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финансовых активов в собственности сельских поселений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544" w:rsidTr="00A72600">
        <w:trPr>
          <w:trHeight w:val="1891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4" w:rsidRDefault="00D04544" w:rsidP="00D04544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44" w:rsidRPr="00D04544" w:rsidRDefault="00D04544" w:rsidP="00D045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01 06 10 02 10 0002 550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544" w:rsidRPr="00D04544" w:rsidRDefault="00D04544" w:rsidP="00D045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финансовых активов в собственности сельских поселений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544" w:rsidTr="00A72600">
        <w:trPr>
          <w:trHeight w:val="1891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4" w:rsidRDefault="00D04544" w:rsidP="00D04544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44" w:rsidRPr="00D04544" w:rsidRDefault="00D04544" w:rsidP="00D045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BA20942" wp14:editId="6249EB5C">
                      <wp:simplePos x="0" y="0"/>
                      <wp:positionH relativeFrom="margin">
                        <wp:posOffset>-83820</wp:posOffset>
                      </wp:positionH>
                      <wp:positionV relativeFrom="paragraph">
                        <wp:posOffset>-1844675</wp:posOffset>
                      </wp:positionV>
                      <wp:extent cx="4695825" cy="9525"/>
                      <wp:effectExtent l="0" t="0" r="28575" b="2857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95825" cy="9525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416E6D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6pt,-145.25pt" to="363.15pt,-1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" strokecolor="black [3213]" strokeweight=".25pt">
                      <w10:wrap anchorx="margin"/>
                    </v:line>
                  </w:pict>
                </mc:Fallback>
              </mc:AlternateContent>
            </w:r>
            <w:r w:rsidRPr="00D04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01 06 10 02 10 0004 550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544" w:rsidRPr="00D04544" w:rsidRDefault="00D04544" w:rsidP="00D045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финансовых активов в собственности сельских поселений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получателей средств из бюджета)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544" w:rsidTr="00A72600">
        <w:trPr>
          <w:trHeight w:val="1891"/>
        </w:trPr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544" w:rsidRDefault="00D04544" w:rsidP="00D04544">
            <w:pPr>
              <w:ind w:left="-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4544" w:rsidRPr="00D04544" w:rsidRDefault="00D04544" w:rsidP="00D045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01 06 10 02 10 0005 550</w:t>
            </w:r>
          </w:p>
        </w:tc>
        <w:tc>
          <w:tcPr>
            <w:tcW w:w="4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4544" w:rsidRPr="00D04544" w:rsidRDefault="00D04544" w:rsidP="00D0454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4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финансовых активов в собственности сельских поселений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участников казначейского сопровождения, открытых финансовому органу муниципального образования)</w:t>
            </w:r>
          </w:p>
        </w:tc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44" w:rsidRDefault="00D04544" w:rsidP="00D045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</w:tbl>
    <w:p w:rsidR="005756AD" w:rsidRDefault="005756AD" w:rsidP="004A588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059C">
        <w:rPr>
          <w:rFonts w:ascii="Times New Roman" w:hAnsi="Times New Roman" w:cs="Times New Roman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59C">
        <w:rPr>
          <w:rFonts w:ascii="Times New Roman" w:hAnsi="Times New Roman" w:cs="Times New Roman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EB6525">
        <w:rPr>
          <w:rFonts w:ascii="Times New Roman" w:hAnsi="Times New Roman" w:cs="Times New Roman"/>
          <w:sz w:val="24"/>
          <w:szCs w:val="24"/>
        </w:rPr>
        <w:t>по доходам</w:t>
      </w:r>
      <w:r w:rsidR="00B85021">
        <w:rPr>
          <w:rFonts w:ascii="Times New Roman" w:hAnsi="Times New Roman" w:cs="Times New Roman"/>
          <w:sz w:val="24"/>
          <w:szCs w:val="24"/>
        </w:rPr>
        <w:t>.</w:t>
      </w:r>
      <w:r w:rsidR="007365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459" w:rsidRDefault="00FD29E9" w:rsidP="00C46887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</w:t>
      </w:r>
      <w:r w:rsidR="003858E6">
        <w:rPr>
          <w:rFonts w:ascii="Times New Roman" w:hAnsi="Times New Roman" w:cs="Times New Roman"/>
          <w:b w:val="0"/>
          <w:sz w:val="24"/>
          <w:szCs w:val="24"/>
        </w:rPr>
        <w:t xml:space="preserve">Настоящее распоряжение вступает в силу </w:t>
      </w:r>
      <w:r w:rsidR="003858E6">
        <w:rPr>
          <w:rFonts w:ascii="Times New Roman" w:hAnsi="Times New Roman"/>
          <w:b w:val="0"/>
          <w:sz w:val="24"/>
          <w:szCs w:val="24"/>
        </w:rPr>
        <w:t xml:space="preserve">с момента подписания и </w:t>
      </w:r>
      <w:r w:rsidR="003858E6">
        <w:rPr>
          <w:rFonts w:ascii="Times New Roman" w:hAnsi="Times New Roman"/>
          <w:b w:val="0"/>
          <w:sz w:val="24"/>
          <w:szCs w:val="24"/>
        </w:rPr>
        <w:lastRenderedPageBreak/>
        <w:t>распространяется на правоотношения, возникшие с 1 января 2023 года.</w:t>
      </w:r>
    </w:p>
    <w:p w:rsidR="00EB6525" w:rsidRDefault="00EB6525" w:rsidP="004411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30B69" w:rsidRDefault="00E30B69" w:rsidP="004411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30B69" w:rsidRDefault="00E30B69" w:rsidP="004411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30B69" w:rsidRDefault="00E30B69" w:rsidP="0044118F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E645E" w:rsidRDefault="005E645E" w:rsidP="0095491D">
      <w:pPr>
        <w:pStyle w:val="31"/>
        <w:jc w:val="both"/>
      </w:pPr>
      <w:r>
        <w:t>З</w:t>
      </w:r>
      <w:r w:rsidR="0095491D">
        <w:t>аместитель</w:t>
      </w:r>
      <w:r w:rsidR="00295EE5">
        <w:t xml:space="preserve"> </w:t>
      </w:r>
      <w:r w:rsidR="00A7070F">
        <w:t>главы Белоярского района,</w:t>
      </w:r>
      <w:r w:rsidR="009C4B8D">
        <w:t xml:space="preserve"> </w:t>
      </w:r>
    </w:p>
    <w:p w:rsidR="005E645E" w:rsidRDefault="00A7070F" w:rsidP="0095491D">
      <w:pPr>
        <w:pStyle w:val="31"/>
        <w:jc w:val="both"/>
      </w:pPr>
      <w:r>
        <w:t>председател</w:t>
      </w:r>
      <w:r w:rsidR="005E645E">
        <w:t>ь</w:t>
      </w:r>
      <w:r w:rsidR="00853669">
        <w:t xml:space="preserve"> </w:t>
      </w:r>
      <w:r w:rsidR="0095491D">
        <w:t xml:space="preserve">Комитета по финансам и налоговой политике </w:t>
      </w:r>
    </w:p>
    <w:p w:rsidR="00646B86" w:rsidRPr="00CF6A54" w:rsidRDefault="00295EE5" w:rsidP="0095491D">
      <w:pPr>
        <w:pStyle w:val="31"/>
        <w:jc w:val="both"/>
      </w:pPr>
      <w:r>
        <w:t>администрации Белоярского района</w:t>
      </w:r>
      <w:r w:rsidR="005E645E">
        <w:tab/>
      </w:r>
      <w:r w:rsidR="005E645E">
        <w:tab/>
      </w:r>
      <w:r w:rsidR="005E645E">
        <w:tab/>
      </w:r>
      <w:r w:rsidR="005E645E">
        <w:tab/>
      </w:r>
      <w:r w:rsidR="005E645E">
        <w:tab/>
        <w:t xml:space="preserve">                И.А. Плохих</w:t>
      </w:r>
    </w:p>
    <w:sectPr w:rsidR="00646B86" w:rsidRPr="00CF6A54" w:rsidSect="00E30B69">
      <w:headerReference w:type="default" r:id="rId9"/>
      <w:headerReference w:type="first" r:id="rId10"/>
      <w:pgSz w:w="11906" w:h="16838"/>
      <w:pgMar w:top="1134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C42" w:rsidRDefault="00A23C42" w:rsidP="003B0D56">
      <w:pPr>
        <w:spacing w:after="0" w:line="240" w:lineRule="auto"/>
      </w:pPr>
      <w:r>
        <w:separator/>
      </w:r>
    </w:p>
  </w:endnote>
  <w:endnote w:type="continuationSeparator" w:id="0">
    <w:p w:rsidR="00A23C42" w:rsidRDefault="00A23C42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C42" w:rsidRDefault="00A23C42" w:rsidP="003B0D56">
      <w:pPr>
        <w:spacing w:after="0" w:line="240" w:lineRule="auto"/>
      </w:pPr>
      <w:r>
        <w:separator/>
      </w:r>
    </w:p>
  </w:footnote>
  <w:footnote w:type="continuationSeparator" w:id="0">
    <w:p w:rsidR="00A23C42" w:rsidRDefault="00A23C42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3789312"/>
    </w:sdtPr>
    <w:sdtEndPr/>
    <w:sdtContent>
      <w:p w:rsidR="009727CC" w:rsidRDefault="009727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2C8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727CC" w:rsidRDefault="009727C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E21" w:rsidRDefault="00104E21" w:rsidP="00104E21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35A0B"/>
    <w:rsid w:val="000455AC"/>
    <w:rsid w:val="00045D65"/>
    <w:rsid w:val="00053F47"/>
    <w:rsid w:val="00054294"/>
    <w:rsid w:val="00055DF9"/>
    <w:rsid w:val="000615B1"/>
    <w:rsid w:val="000720D6"/>
    <w:rsid w:val="000957A0"/>
    <w:rsid w:val="00096219"/>
    <w:rsid w:val="000A2336"/>
    <w:rsid w:val="000B3584"/>
    <w:rsid w:val="000B3A52"/>
    <w:rsid w:val="000B69C0"/>
    <w:rsid w:val="000C41B4"/>
    <w:rsid w:val="000D0262"/>
    <w:rsid w:val="000D2970"/>
    <w:rsid w:val="000D2B63"/>
    <w:rsid w:val="000D49D6"/>
    <w:rsid w:val="000E22A3"/>
    <w:rsid w:val="001009C1"/>
    <w:rsid w:val="00101FBF"/>
    <w:rsid w:val="00104E21"/>
    <w:rsid w:val="001102E2"/>
    <w:rsid w:val="00110E8C"/>
    <w:rsid w:val="00115D4D"/>
    <w:rsid w:val="00125642"/>
    <w:rsid w:val="001553CE"/>
    <w:rsid w:val="00192A4F"/>
    <w:rsid w:val="00197AA3"/>
    <w:rsid w:val="00197DC2"/>
    <w:rsid w:val="001A0A7C"/>
    <w:rsid w:val="001A69A4"/>
    <w:rsid w:val="001C73EB"/>
    <w:rsid w:val="001D0AFA"/>
    <w:rsid w:val="001E47D1"/>
    <w:rsid w:val="001E4938"/>
    <w:rsid w:val="001E7783"/>
    <w:rsid w:val="001F0198"/>
    <w:rsid w:val="001F472A"/>
    <w:rsid w:val="002170A0"/>
    <w:rsid w:val="00222F5D"/>
    <w:rsid w:val="002249C7"/>
    <w:rsid w:val="002525D9"/>
    <w:rsid w:val="00255546"/>
    <w:rsid w:val="00295EE5"/>
    <w:rsid w:val="002C1903"/>
    <w:rsid w:val="002D4902"/>
    <w:rsid w:val="002D779B"/>
    <w:rsid w:val="002E0C91"/>
    <w:rsid w:val="002E0CAD"/>
    <w:rsid w:val="0030553B"/>
    <w:rsid w:val="00312DDE"/>
    <w:rsid w:val="00316283"/>
    <w:rsid w:val="003265D7"/>
    <w:rsid w:val="003420F9"/>
    <w:rsid w:val="00353544"/>
    <w:rsid w:val="00355EB8"/>
    <w:rsid w:val="00361872"/>
    <w:rsid w:val="0037435E"/>
    <w:rsid w:val="00380605"/>
    <w:rsid w:val="003858E6"/>
    <w:rsid w:val="00392A9E"/>
    <w:rsid w:val="00396FCC"/>
    <w:rsid w:val="003A1551"/>
    <w:rsid w:val="003A5209"/>
    <w:rsid w:val="003B0D56"/>
    <w:rsid w:val="003B2218"/>
    <w:rsid w:val="003B234F"/>
    <w:rsid w:val="003B41D1"/>
    <w:rsid w:val="003B5392"/>
    <w:rsid w:val="003D3766"/>
    <w:rsid w:val="003D5461"/>
    <w:rsid w:val="004007B3"/>
    <w:rsid w:val="004110A1"/>
    <w:rsid w:val="00421771"/>
    <w:rsid w:val="0043602F"/>
    <w:rsid w:val="0044118F"/>
    <w:rsid w:val="00446799"/>
    <w:rsid w:val="00453D60"/>
    <w:rsid w:val="004640B7"/>
    <w:rsid w:val="004646A0"/>
    <w:rsid w:val="00465059"/>
    <w:rsid w:val="00466B98"/>
    <w:rsid w:val="00471CED"/>
    <w:rsid w:val="00490C22"/>
    <w:rsid w:val="004A1C38"/>
    <w:rsid w:val="004A28F8"/>
    <w:rsid w:val="004A5888"/>
    <w:rsid w:val="004B19B1"/>
    <w:rsid w:val="004C445F"/>
    <w:rsid w:val="004C54DD"/>
    <w:rsid w:val="004D7B91"/>
    <w:rsid w:val="004E3CD7"/>
    <w:rsid w:val="004E61CA"/>
    <w:rsid w:val="004F4C34"/>
    <w:rsid w:val="00531C83"/>
    <w:rsid w:val="00536025"/>
    <w:rsid w:val="0055246B"/>
    <w:rsid w:val="00571CC9"/>
    <w:rsid w:val="005756AD"/>
    <w:rsid w:val="00580815"/>
    <w:rsid w:val="0058721E"/>
    <w:rsid w:val="005C7F94"/>
    <w:rsid w:val="005E04B6"/>
    <w:rsid w:val="005E1D0B"/>
    <w:rsid w:val="005E2450"/>
    <w:rsid w:val="005E3853"/>
    <w:rsid w:val="005E3D14"/>
    <w:rsid w:val="005E645E"/>
    <w:rsid w:val="00605708"/>
    <w:rsid w:val="006162F3"/>
    <w:rsid w:val="00617D4A"/>
    <w:rsid w:val="00625CBB"/>
    <w:rsid w:val="00627371"/>
    <w:rsid w:val="00634E1E"/>
    <w:rsid w:val="00636220"/>
    <w:rsid w:val="00636B8E"/>
    <w:rsid w:val="006438C5"/>
    <w:rsid w:val="00646802"/>
    <w:rsid w:val="00646B86"/>
    <w:rsid w:val="00654842"/>
    <w:rsid w:val="00654E0B"/>
    <w:rsid w:val="00664226"/>
    <w:rsid w:val="006643BE"/>
    <w:rsid w:val="00674E5C"/>
    <w:rsid w:val="00677D12"/>
    <w:rsid w:val="006816D4"/>
    <w:rsid w:val="00695430"/>
    <w:rsid w:val="00695696"/>
    <w:rsid w:val="006A2497"/>
    <w:rsid w:val="006D1419"/>
    <w:rsid w:val="006D5AEE"/>
    <w:rsid w:val="006E04C6"/>
    <w:rsid w:val="006E5E5C"/>
    <w:rsid w:val="007161A2"/>
    <w:rsid w:val="00720C74"/>
    <w:rsid w:val="00725D8F"/>
    <w:rsid w:val="007365DE"/>
    <w:rsid w:val="00741B1B"/>
    <w:rsid w:val="00762D10"/>
    <w:rsid w:val="00766936"/>
    <w:rsid w:val="007901FA"/>
    <w:rsid w:val="00797A55"/>
    <w:rsid w:val="007A3D53"/>
    <w:rsid w:val="007B3487"/>
    <w:rsid w:val="007B5430"/>
    <w:rsid w:val="007C0EF6"/>
    <w:rsid w:val="007C17E9"/>
    <w:rsid w:val="007C5A92"/>
    <w:rsid w:val="007D298D"/>
    <w:rsid w:val="007E4C85"/>
    <w:rsid w:val="00815B88"/>
    <w:rsid w:val="00850543"/>
    <w:rsid w:val="00852DE3"/>
    <w:rsid w:val="00853669"/>
    <w:rsid w:val="008546AD"/>
    <w:rsid w:val="00873C22"/>
    <w:rsid w:val="00875889"/>
    <w:rsid w:val="008804E5"/>
    <w:rsid w:val="008950BD"/>
    <w:rsid w:val="00896407"/>
    <w:rsid w:val="008A3993"/>
    <w:rsid w:val="008B0180"/>
    <w:rsid w:val="008C4020"/>
    <w:rsid w:val="008C6954"/>
    <w:rsid w:val="008D1782"/>
    <w:rsid w:val="008E5E5C"/>
    <w:rsid w:val="00902E6A"/>
    <w:rsid w:val="00931946"/>
    <w:rsid w:val="00936020"/>
    <w:rsid w:val="00942D88"/>
    <w:rsid w:val="00944711"/>
    <w:rsid w:val="0095491D"/>
    <w:rsid w:val="00955DD5"/>
    <w:rsid w:val="00960BAB"/>
    <w:rsid w:val="00965094"/>
    <w:rsid w:val="00966547"/>
    <w:rsid w:val="009727CC"/>
    <w:rsid w:val="009A279D"/>
    <w:rsid w:val="009A6632"/>
    <w:rsid w:val="009B712D"/>
    <w:rsid w:val="009C1459"/>
    <w:rsid w:val="009C4B8D"/>
    <w:rsid w:val="009C75F4"/>
    <w:rsid w:val="009F31BE"/>
    <w:rsid w:val="009F7911"/>
    <w:rsid w:val="00A012D2"/>
    <w:rsid w:val="00A06A09"/>
    <w:rsid w:val="00A07D60"/>
    <w:rsid w:val="00A23C42"/>
    <w:rsid w:val="00A23CA7"/>
    <w:rsid w:val="00A435A9"/>
    <w:rsid w:val="00A44834"/>
    <w:rsid w:val="00A46482"/>
    <w:rsid w:val="00A54494"/>
    <w:rsid w:val="00A701CE"/>
    <w:rsid w:val="00A7070F"/>
    <w:rsid w:val="00A74F27"/>
    <w:rsid w:val="00A77D8B"/>
    <w:rsid w:val="00A83FF5"/>
    <w:rsid w:val="00A876AB"/>
    <w:rsid w:val="00A9361F"/>
    <w:rsid w:val="00AA0EBB"/>
    <w:rsid w:val="00AA1231"/>
    <w:rsid w:val="00AA6F49"/>
    <w:rsid w:val="00AB4469"/>
    <w:rsid w:val="00AC2E49"/>
    <w:rsid w:val="00AD04DB"/>
    <w:rsid w:val="00AE4934"/>
    <w:rsid w:val="00AE7B6E"/>
    <w:rsid w:val="00B06F63"/>
    <w:rsid w:val="00B12CE3"/>
    <w:rsid w:val="00B31D81"/>
    <w:rsid w:val="00B34663"/>
    <w:rsid w:val="00B35133"/>
    <w:rsid w:val="00B353F7"/>
    <w:rsid w:val="00B45F39"/>
    <w:rsid w:val="00B50EDE"/>
    <w:rsid w:val="00B520B0"/>
    <w:rsid w:val="00B54456"/>
    <w:rsid w:val="00B56934"/>
    <w:rsid w:val="00B57B59"/>
    <w:rsid w:val="00B67357"/>
    <w:rsid w:val="00B766B5"/>
    <w:rsid w:val="00B806DA"/>
    <w:rsid w:val="00B85021"/>
    <w:rsid w:val="00B92C49"/>
    <w:rsid w:val="00BA3984"/>
    <w:rsid w:val="00BF2E67"/>
    <w:rsid w:val="00BF6CBA"/>
    <w:rsid w:val="00C073D4"/>
    <w:rsid w:val="00C13AD4"/>
    <w:rsid w:val="00C14583"/>
    <w:rsid w:val="00C24AE4"/>
    <w:rsid w:val="00C263F8"/>
    <w:rsid w:val="00C27B9C"/>
    <w:rsid w:val="00C34F8D"/>
    <w:rsid w:val="00C46887"/>
    <w:rsid w:val="00C47219"/>
    <w:rsid w:val="00C54FD1"/>
    <w:rsid w:val="00C65192"/>
    <w:rsid w:val="00C74A86"/>
    <w:rsid w:val="00C8282F"/>
    <w:rsid w:val="00C86A7D"/>
    <w:rsid w:val="00CA220F"/>
    <w:rsid w:val="00CC068E"/>
    <w:rsid w:val="00CC0823"/>
    <w:rsid w:val="00CE6B93"/>
    <w:rsid w:val="00CF2394"/>
    <w:rsid w:val="00CF6A54"/>
    <w:rsid w:val="00D04544"/>
    <w:rsid w:val="00D17E6F"/>
    <w:rsid w:val="00D21DD8"/>
    <w:rsid w:val="00D22D9D"/>
    <w:rsid w:val="00D325E8"/>
    <w:rsid w:val="00D33927"/>
    <w:rsid w:val="00D35BEF"/>
    <w:rsid w:val="00D403CE"/>
    <w:rsid w:val="00D429F6"/>
    <w:rsid w:val="00D74744"/>
    <w:rsid w:val="00D778E7"/>
    <w:rsid w:val="00D900F1"/>
    <w:rsid w:val="00DB1043"/>
    <w:rsid w:val="00DB6353"/>
    <w:rsid w:val="00DD00E7"/>
    <w:rsid w:val="00DD1680"/>
    <w:rsid w:val="00DD7D86"/>
    <w:rsid w:val="00DF221F"/>
    <w:rsid w:val="00DF3AE9"/>
    <w:rsid w:val="00E02A64"/>
    <w:rsid w:val="00E039FC"/>
    <w:rsid w:val="00E04432"/>
    <w:rsid w:val="00E10FF9"/>
    <w:rsid w:val="00E27BE3"/>
    <w:rsid w:val="00E30B69"/>
    <w:rsid w:val="00E32C8B"/>
    <w:rsid w:val="00E3426A"/>
    <w:rsid w:val="00E5488F"/>
    <w:rsid w:val="00E568E2"/>
    <w:rsid w:val="00E56B08"/>
    <w:rsid w:val="00E6450C"/>
    <w:rsid w:val="00E82DED"/>
    <w:rsid w:val="00E86F46"/>
    <w:rsid w:val="00E92D07"/>
    <w:rsid w:val="00EA0C12"/>
    <w:rsid w:val="00EA4381"/>
    <w:rsid w:val="00EB1470"/>
    <w:rsid w:val="00EB20B4"/>
    <w:rsid w:val="00EB5662"/>
    <w:rsid w:val="00EB6525"/>
    <w:rsid w:val="00EC37ED"/>
    <w:rsid w:val="00EE1A91"/>
    <w:rsid w:val="00EF0975"/>
    <w:rsid w:val="00EF107D"/>
    <w:rsid w:val="00F235BB"/>
    <w:rsid w:val="00F31000"/>
    <w:rsid w:val="00F42B11"/>
    <w:rsid w:val="00F5746C"/>
    <w:rsid w:val="00F62BC3"/>
    <w:rsid w:val="00F65ED8"/>
    <w:rsid w:val="00F6653A"/>
    <w:rsid w:val="00F85350"/>
    <w:rsid w:val="00F86DBB"/>
    <w:rsid w:val="00F93217"/>
    <w:rsid w:val="00F96503"/>
    <w:rsid w:val="00FA2D86"/>
    <w:rsid w:val="00FA5EBB"/>
    <w:rsid w:val="00FB4922"/>
    <w:rsid w:val="00FC02B1"/>
    <w:rsid w:val="00FC6D0F"/>
    <w:rsid w:val="00FD29E9"/>
    <w:rsid w:val="00FF159B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888"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  <w:style w:type="table" w:styleId="aa">
    <w:name w:val="Table Grid"/>
    <w:basedOn w:val="a1"/>
    <w:uiPriority w:val="59"/>
    <w:rsid w:val="00222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357C0-3AC1-40B5-9D5A-B14474883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Григорьева Алена Евгеньевна</cp:lastModifiedBy>
  <cp:revision>39</cp:revision>
  <cp:lastPrinted>2023-03-15T10:45:00Z</cp:lastPrinted>
  <dcterms:created xsi:type="dcterms:W3CDTF">2022-12-07T04:35:00Z</dcterms:created>
  <dcterms:modified xsi:type="dcterms:W3CDTF">2023-03-16T04:57:00Z</dcterms:modified>
</cp:coreProperties>
</file>